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1014" w14:textId="162AF790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DATE: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City of Alhambra on 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Monday, March 22, 2021</w:t>
      </w:r>
    </w:p>
    <w:p w14:paraId="23F5AC1B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2D83D4F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City:</w:t>
      </w:r>
      <w:r w:rsidRPr="0002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Alhambra - LA County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CB4CDB3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(pop.85K / predominantly Asian-American community)</w:t>
      </w:r>
    </w:p>
    <w:p w14:paraId="1F44293E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EEE181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State: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California</w:t>
      </w:r>
    </w:p>
    <w:p w14:paraId="2B4DCB43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739668C" w14:textId="096808F0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Outcome of Meeting:</w:t>
      </w:r>
      <w:r w:rsidRPr="00022956">
        <w:rPr>
          <w:rFonts w:ascii="Times New Roman" w:eastAsia="Times New Roman" w:hAnsi="Times New Roman" w:cs="Times New Roman"/>
          <w:color w:val="0B5394"/>
          <w:sz w:val="28"/>
          <w:szCs w:val="28"/>
        </w:rPr>
        <w:t>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 (Agenda Item #2 - Discussion on possible TRL/Flavor ban)</w:t>
      </w:r>
    </w:p>
    <w:p w14:paraId="301FCE52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Helvetica Neue" w:eastAsia="Times New Roman" w:hAnsi="Helvetica Neue" w:cs="Times New Roman"/>
          <w:color w:val="000000"/>
        </w:rPr>
        <w:t> </w:t>
      </w:r>
    </w:p>
    <w:p w14:paraId="4F3AE1E0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City Council directed staff to draft an ordinance with a TRL to include a full flavor tobacco ban and ban coupons/discounts. Timeline in the next 30 days.</w:t>
      </w:r>
    </w:p>
    <w:p w14:paraId="20F83029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C5C49F1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Kind of Ordinance Restrictions:</w:t>
      </w:r>
      <w:r w:rsidRPr="00022956">
        <w:rPr>
          <w:rFonts w:ascii="Times New Roman" w:eastAsia="Times New Roman" w:hAnsi="Times New Roman" w:cs="Times New Roman"/>
          <w:color w:val="0B5394"/>
          <w:sz w:val="28"/>
          <w:szCs w:val="28"/>
        </w:rPr>
        <w:t>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B8D9378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Presentation &amp; discussion only by the contract city attorney on possible future ordinance.</w:t>
      </w:r>
    </w:p>
    <w:p w14:paraId="715F323D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C175195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Kind of Meeting: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 only -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Online</w:t>
      </w:r>
      <w:r w:rsidRPr="00022956">
        <w:rPr>
          <w:rFonts w:ascii="Times New Roman" w:eastAsia="Times New Roman" w:hAnsi="Times New Roman" w:cs="Times New Roman"/>
          <w:color w:val="453CCC"/>
          <w:sz w:val="28"/>
          <w:szCs w:val="28"/>
          <w:lang w:val="de-DE"/>
        </w:rPr>
        <w:t> 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via Zoom.</w:t>
      </w:r>
    </w:p>
    <w:p w14:paraId="55A1B20B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453CCC"/>
          <w:sz w:val="28"/>
          <w:szCs w:val="28"/>
        </w:rPr>
        <w:t> </w:t>
      </w:r>
    </w:p>
    <w:p w14:paraId="37384602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04D80"/>
          <w:sz w:val="28"/>
          <w:szCs w:val="28"/>
        </w:rPr>
        <w:t>Presented Information:</w:t>
      </w:r>
    </w:p>
    <w:p w14:paraId="04E297CB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City Attorney, Joseph Montes, presented to the city council the traditional "anti-tobacco" </w:t>
      </w:r>
      <w:proofErr w:type="spellStart"/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Powerpoint</w:t>
      </w:r>
      <w:proofErr w:type="spellEnd"/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presentation from Tobacco Control, which includes their "facts". </w:t>
      </w:r>
    </w:p>
    <w:p w14:paraId="03E5EACA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66D0906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The city council allowed for public testimony which included the following anti-tobacco groups:</w:t>
      </w:r>
    </w:p>
    <w:p w14:paraId="3FFFE327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LA County Department of Public Health</w:t>
      </w:r>
    </w:p>
    <w:p w14:paraId="56BA1CF1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Campaign for Tobacco Free Kids</w:t>
      </w:r>
    </w:p>
    <w:p w14:paraId="3CF53838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American Cancer Society</w:t>
      </w:r>
    </w:p>
    <w:p w14:paraId="267AA10D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Tobacco Youth Prevention Advocates (TYPA)</w:t>
      </w:r>
    </w:p>
    <w:p w14:paraId="498127FE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American Academy of Pediatrics</w:t>
      </w:r>
    </w:p>
    <w:p w14:paraId="7AE824EB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Healthy Lungs y </w:t>
      </w:r>
      <w:proofErr w:type="spellStart"/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Vidas</w:t>
      </w:r>
      <w:proofErr w:type="spellEnd"/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Saludables</w:t>
      </w:r>
      <w:proofErr w:type="spellEnd"/>
    </w:p>
    <w:p w14:paraId="36DD4FEC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Out Against Big Tobacco</w:t>
      </w:r>
    </w:p>
    <w:p w14:paraId="634FD0A5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USC Institute of Prevention Research</w:t>
      </w:r>
    </w:p>
    <w:p w14:paraId="080447D3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International Youth of Tobacco Control</w:t>
      </w:r>
    </w:p>
    <w:p w14:paraId="27442320" w14:textId="77777777" w:rsidR="00022956" w:rsidRPr="00022956" w:rsidRDefault="00022956" w:rsidP="00022956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Local Middle &amp; High School Students</w:t>
      </w:r>
    </w:p>
    <w:p w14:paraId="7C044250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**No business community support</w:t>
      </w:r>
    </w:p>
    <w:p w14:paraId="4A70E009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A0087"/>
          <w:sz w:val="28"/>
          <w:szCs w:val="28"/>
        </w:rPr>
        <w:t> </w:t>
      </w:r>
    </w:p>
    <w:p w14:paraId="674FA58A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Summary of Local Government Official Comments:</w:t>
      </w:r>
      <w:r w:rsidRPr="00022956">
        <w:rPr>
          <w:rFonts w:ascii="Times New Roman" w:eastAsia="Times New Roman" w:hAnsi="Times New Roman" w:cs="Times New Roman"/>
          <w:color w:val="0A0087"/>
          <w:sz w:val="28"/>
          <w:szCs w:val="28"/>
        </w:rPr>
        <w:t> </w:t>
      </w:r>
    </w:p>
    <w:p w14:paraId="758E8B07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Councilmember Adele Andrade-Stadler:</w:t>
      </w:r>
      <w:r w:rsidRPr="00022956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022956">
        <w:rPr>
          <w:rFonts w:ascii="Times New Roman" w:eastAsia="Times New Roman" w:hAnsi="Times New Roman" w:cs="Times New Roman"/>
          <w:color w:val="222222"/>
        </w:rPr>
        <w:t xml:space="preserve">“For TRLs. Ordinance needs to be </w:t>
      </w:r>
      <w:proofErr w:type="gramStart"/>
      <w:r w:rsidRPr="00022956">
        <w:rPr>
          <w:rFonts w:ascii="Times New Roman" w:eastAsia="Times New Roman" w:hAnsi="Times New Roman" w:cs="Times New Roman"/>
          <w:color w:val="222222"/>
        </w:rPr>
        <w:t>data-driven</w:t>
      </w:r>
      <w:proofErr w:type="gramEnd"/>
      <w:r w:rsidRPr="00022956">
        <w:rPr>
          <w:rFonts w:ascii="Times New Roman" w:eastAsia="Times New Roman" w:hAnsi="Times New Roman" w:cs="Times New Roman"/>
          <w:color w:val="222222"/>
        </w:rPr>
        <w:t>. Give retailers time to get rid of products. We need better air quality and a healthier city.” </w:t>
      </w:r>
    </w:p>
    <w:p w14:paraId="78787AF5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 </w:t>
      </w:r>
    </w:p>
    <w:p w14:paraId="41120D1A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Vice Mayor Katherine Lee:</w:t>
      </w:r>
      <w:r w:rsidRPr="00022956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022956">
        <w:rPr>
          <w:rFonts w:ascii="Times New Roman" w:eastAsia="Times New Roman" w:hAnsi="Times New Roman" w:cs="Times New Roman"/>
          <w:color w:val="222222"/>
        </w:rPr>
        <w:t xml:space="preserve">“Youth are very impressionable. Schools teach the risks of </w:t>
      </w:r>
      <w:proofErr w:type="gramStart"/>
      <w:r w:rsidRPr="00022956">
        <w:rPr>
          <w:rFonts w:ascii="Times New Roman" w:eastAsia="Times New Roman" w:hAnsi="Times New Roman" w:cs="Times New Roman"/>
          <w:color w:val="222222"/>
        </w:rPr>
        <w:t>smoking</w:t>
      </w:r>
      <w:proofErr w:type="gramEnd"/>
      <w:r w:rsidRPr="00022956">
        <w:rPr>
          <w:rFonts w:ascii="Times New Roman" w:eastAsia="Times New Roman" w:hAnsi="Times New Roman" w:cs="Times New Roman"/>
          <w:color w:val="222222"/>
        </w:rPr>
        <w:t xml:space="preserve"> but minors are influenced by peer pressure. Fully support ordinance. Supports smoking-designated areas. Prefers licensing model. Time allowed to deplete inventory of flavored tobacco should be limited.” </w:t>
      </w:r>
    </w:p>
    <w:p w14:paraId="6C8D8146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0BA54AAD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Councilmember Ross </w:t>
      </w:r>
      <w:proofErr w:type="spellStart"/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Maza</w:t>
      </w:r>
      <w:proofErr w:type="spellEnd"/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:</w:t>
      </w:r>
      <w:r w:rsidRPr="00022956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022956">
        <w:rPr>
          <w:rFonts w:ascii="Times New Roman" w:eastAsia="Times New Roman" w:hAnsi="Times New Roman" w:cs="Times New Roman"/>
          <w:color w:val="222222"/>
        </w:rPr>
        <w:t>“For the flavor-ban. Allow employers to designate smoking areas. Restrict smoking for residences with 6+ units.” </w:t>
      </w:r>
    </w:p>
    <w:p w14:paraId="5F2E8638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6DFF51A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Mayor Sasha Perez:</w:t>
      </w:r>
      <w:r w:rsidRPr="00022956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022956">
        <w:rPr>
          <w:rFonts w:ascii="Times New Roman" w:eastAsia="Times New Roman" w:hAnsi="Times New Roman" w:cs="Times New Roman"/>
          <w:color w:val="222222"/>
        </w:rPr>
        <w:t>“At public events smokers should stay 6 ft away from an event. For TRLs. For the flavor-ban. For including prohibition on coupons and discounts.” </w:t>
      </w:r>
    </w:p>
    <w:p w14:paraId="28CAA95C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01CFE9C5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Councilmember Maloney:</w:t>
      </w:r>
      <w:r w:rsidRPr="00022956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022956">
        <w:rPr>
          <w:rFonts w:ascii="Times New Roman" w:eastAsia="Times New Roman" w:hAnsi="Times New Roman" w:cs="Times New Roman"/>
          <w:color w:val="222222"/>
        </w:rPr>
        <w:t>“Our youth are being targeted. For allowing current products to be sold/phased out.”  </w:t>
      </w:r>
    </w:p>
    <w:p w14:paraId="2047D8A6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F4F26FA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A975163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222222"/>
          <w:u w:val="single"/>
        </w:rPr>
        <w:t>**None of the councilmembers spoke on behalf of retailers or small businesses.</w:t>
      </w:r>
    </w:p>
    <w:p w14:paraId="3A1A1383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56B6C8C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  <w:t>Future Action: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52FF62C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Times New Roman" w:eastAsia="Times New Roman" w:hAnsi="Times New Roman" w:cs="Times New Roman"/>
          <w:color w:val="000000"/>
          <w:sz w:val="27"/>
          <w:szCs w:val="27"/>
        </w:rPr>
        <w:t>Contract City Attorney will have a draft ordinance prepared within the next 30 days at the earliest.</w:t>
      </w:r>
    </w:p>
    <w:p w14:paraId="2C03E27B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C146320" w14:textId="77777777" w:rsidR="00022956" w:rsidRPr="00022956" w:rsidRDefault="00022956" w:rsidP="000229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22956">
        <w:rPr>
          <w:rFonts w:ascii="Calibri" w:eastAsia="Times New Roman" w:hAnsi="Calibri" w:cs="Times New Roman"/>
          <w:color w:val="000000"/>
          <w:sz w:val="22"/>
          <w:szCs w:val="22"/>
        </w:rPr>
        <w:t>-- </w:t>
      </w:r>
    </w:p>
    <w:p w14:paraId="0DC77DC2" w14:textId="77777777" w:rsidR="00073CD8" w:rsidRDefault="00022956"/>
    <w:sectPr w:rsidR="0007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1A6E"/>
    <w:multiLevelType w:val="multilevel"/>
    <w:tmpl w:val="526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56"/>
    <w:rsid w:val="00022956"/>
    <w:rsid w:val="00B85F4C"/>
    <w:rsid w:val="00B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C8A59"/>
  <w15:chartTrackingRefBased/>
  <w15:docId w15:val="{9D8BBD34-F0A9-6B4B-9B0E-CCFD1A01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Bautista</dc:creator>
  <cp:keywords/>
  <dc:description/>
  <cp:lastModifiedBy>Mayra Bautista</cp:lastModifiedBy>
  <cp:revision>1</cp:revision>
  <dcterms:created xsi:type="dcterms:W3CDTF">2021-04-01T18:34:00Z</dcterms:created>
  <dcterms:modified xsi:type="dcterms:W3CDTF">2021-04-01T18:36:00Z</dcterms:modified>
</cp:coreProperties>
</file>